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№1 </w:t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розничной купли-продажи товара </w:t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  <w:t>физическому лицу с рассрочкой платежа от</w:t>
      </w:r>
      <w:r>
        <w:rPr>
          <w:color w:val="FF0000"/>
          <w:sz w:val="22"/>
          <w:szCs w:val="22"/>
        </w:rPr>
        <w:t xml:space="preserve"> </w:t>
      </w:r>
      <w:r>
        <w:rPr>
          <w:color w:val="FF0000"/>
          <w:sz w:val="22"/>
          <w:szCs w:val="22"/>
        </w:rPr>
        <w:t xml:space="preserve">00.00.0000 </w:t>
      </w:r>
      <w:r>
        <w:rPr>
          <w:sz w:val="22"/>
          <w:szCs w:val="22"/>
        </w:rPr>
        <w:t xml:space="preserve">года 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center"/>
        <w:rPr/>
      </w:pPr>
      <w:r>
        <w:rPr/>
        <w:t xml:space="preserve">А К Т </w:t>
      </w:r>
    </w:p>
    <w:p>
      <w:pPr>
        <w:pStyle w:val="Normal"/>
        <w:jc w:val="center"/>
        <w:rPr/>
      </w:pPr>
      <w:r>
        <w:rPr/>
        <w:t xml:space="preserve">приема-передачи товара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город </w:t>
      </w:r>
      <w:r>
        <w:rPr/>
        <w:t xml:space="preserve">Волгоград         </w:t>
      </w:r>
      <w:r>
        <w:rPr>
          <w:color w:val="FF0000"/>
        </w:rPr>
        <w:t xml:space="preserve">                                                         «  ____  »    ноября   20</w:t>
      </w:r>
      <w:r>
        <w:rPr>
          <w:color w:val="FF0000"/>
        </w:rPr>
        <w:t>26</w:t>
      </w:r>
      <w:r>
        <w:rPr>
          <w:color w:val="FF0000"/>
        </w:rPr>
        <w:t xml:space="preserve"> года</w:t>
      </w:r>
    </w:p>
    <w:p>
      <w:pPr>
        <w:pStyle w:val="Normal"/>
        <w:jc w:val="both"/>
        <w:rPr/>
      </w:pPr>
      <w:r>
        <w:rPr/>
      </w:r>
    </w:p>
    <w:p>
      <w:pPr>
        <w:pStyle w:val="Normal"/>
        <w:ind w:firstLine="540"/>
        <w:jc w:val="both"/>
        <w:rPr/>
      </w:pPr>
      <w:r>
        <w:rPr/>
      </w:r>
    </w:p>
    <w:p>
      <w:pPr>
        <w:pStyle w:val="Normal"/>
        <w:shd w:val="clear" w:color="auto" w:fill="FFFFFF"/>
        <w:spacing w:lineRule="exact" w:line="226" w:before="10" w:after="0"/>
        <w:ind w:right="19" w:firstLine="567"/>
        <w:jc w:val="both"/>
        <w:rPr/>
      </w:pPr>
      <w:r>
        <w:rPr/>
      </w:r>
      <w:bookmarkStart w:id="0" w:name="_GoBack"/>
      <w:bookmarkStart w:id="1" w:name="_GoBack"/>
      <w:bookmarkEnd w:id="1"/>
    </w:p>
    <w:p>
      <w:pPr>
        <w:pStyle w:val="ConsPlusNonformat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Индивидуальный предприниматель </w:t>
      </w:r>
      <w:r>
        <w:rPr>
          <w:rFonts w:eastAsia="Calibri"/>
          <w:color w:val="C9211E"/>
        </w:rPr>
        <w:t>Иванов Иван Иванович</w:t>
      </w:r>
      <w:r>
        <w:rPr>
          <w:rFonts w:eastAsia="Calibri"/>
        </w:rPr>
        <w:t xml:space="preserve">, далее именуемый «Продавец», действующий на основании свидетельства серии </w:t>
      </w:r>
      <w:r>
        <w:rPr>
          <w:rFonts w:eastAsia="Calibri"/>
          <w:color w:val="C9211E"/>
        </w:rPr>
        <w:t>34 №000000000</w:t>
      </w:r>
      <w:r>
        <w:rPr>
          <w:rFonts w:eastAsia="Calibri"/>
        </w:rPr>
        <w:t xml:space="preserve">, выданного ИМНС по </w:t>
      </w:r>
      <w:r>
        <w:rPr>
          <w:rFonts w:eastAsia="Calibri"/>
          <w:color w:val="C9211E"/>
        </w:rPr>
        <w:t>Центральному району г. Волгограда 00.00.0000</w:t>
      </w:r>
      <w:r>
        <w:rPr>
          <w:rFonts w:eastAsia="Calibri"/>
        </w:rPr>
        <w:t xml:space="preserve"> года</w:t>
      </w:r>
    </w:p>
    <w:p>
      <w:pPr>
        <w:pStyle w:val="Normal"/>
        <w:ind w:firstLine="540"/>
        <w:jc w:val="both"/>
        <w:rPr>
          <w:rFonts w:ascii="Courier New" w:hAnsi="Courier New" w:eastAsia="Calibri" w:cs="Courier New"/>
          <w:color w:val="C9211E"/>
          <w:sz w:val="20"/>
          <w:szCs w:val="20"/>
        </w:rPr>
      </w:pPr>
      <w:r>
        <w:rPr>
          <w:rFonts w:eastAsia="Calibri" w:cs="Courier New" w:ascii="Courier New" w:hAnsi="Courier New"/>
          <w:color w:val="000000"/>
          <w:sz w:val="20"/>
          <w:szCs w:val="20"/>
        </w:rPr>
        <w:t>передал, а гражданин РФ</w:t>
      </w:r>
      <w:r>
        <w:rPr>
          <w:rFonts w:eastAsia="Calibri" w:cs="Courier New" w:ascii="Courier New" w:hAnsi="Courier New"/>
          <w:color w:val="C9211E"/>
          <w:sz w:val="20"/>
          <w:szCs w:val="20"/>
        </w:rPr>
        <w:t xml:space="preserve"> Петров Петр Петрович, </w:t>
      </w:r>
      <w:r>
        <w:rPr>
          <w:rFonts w:eastAsia="Calibri" w:cs="Courier New" w:ascii="Courier New" w:hAnsi="Courier New"/>
          <w:color w:val="000000"/>
          <w:sz w:val="20"/>
          <w:szCs w:val="20"/>
        </w:rPr>
        <w:t>именуемый в дальнейшем "Покупатель" получил следующий Товар:</w:t>
      </w:r>
    </w:p>
    <w:p>
      <w:pPr>
        <w:pStyle w:val="Normal"/>
        <w:ind w:firstLine="540"/>
        <w:jc w:val="both"/>
        <w:rPr>
          <w:rFonts w:ascii="Courier New" w:hAnsi="Courier New" w:eastAsia="Calibri" w:cs="Courier New"/>
          <w:color w:val="C9211E"/>
          <w:sz w:val="20"/>
          <w:szCs w:val="20"/>
        </w:rPr>
      </w:pPr>
      <w:r>
        <w:rPr>
          <w:rFonts w:eastAsia="Calibri" w:cs="Courier New" w:ascii="Courier New" w:hAnsi="Courier New"/>
          <w:color w:val="C9211E"/>
          <w:sz w:val="20"/>
          <w:szCs w:val="20"/>
        </w:rPr>
      </w:r>
    </w:p>
    <w:p>
      <w:pPr>
        <w:pStyle w:val="Normal"/>
        <w:ind w:firstLine="540"/>
        <w:jc w:val="both"/>
        <w:rPr>
          <w:rFonts w:eastAsia="Calibri"/>
        </w:rPr>
      </w:pPr>
      <w:r>
        <w:rPr>
          <w:rFonts w:eastAsia="Calibri"/>
        </w:rPr>
      </w:r>
    </w:p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90"/>
        <w:gridCol w:w="5215"/>
        <w:gridCol w:w="1449"/>
        <w:gridCol w:w="2016"/>
      </w:tblGrid>
      <w:tr>
        <w:trPr/>
        <w:tc>
          <w:tcPr>
            <w:tcW w:w="890" w:type="dxa"/>
            <w:tcBorders/>
          </w:tcPr>
          <w:p>
            <w:pPr>
              <w:pStyle w:val="ConsPlusNonformat"/>
              <w:widowControl/>
              <w:spacing w:before="0" w:after="0"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>Кол-во штук</w:t>
            </w:r>
          </w:p>
        </w:tc>
        <w:tc>
          <w:tcPr>
            <w:tcW w:w="5215" w:type="dxa"/>
            <w:tcBorders/>
          </w:tcPr>
          <w:p>
            <w:pPr>
              <w:pStyle w:val="ConsPlusNonformat"/>
              <w:widowControl/>
              <w:spacing w:before="0" w:after="0"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>Наименование товара, артикул, модель,вес,проба,комплектность</w:t>
            </w:r>
          </w:p>
        </w:tc>
        <w:tc>
          <w:tcPr>
            <w:tcW w:w="1449" w:type="dxa"/>
            <w:tcBorders/>
          </w:tcPr>
          <w:p>
            <w:pPr>
              <w:pStyle w:val="ConsPlusNonformat"/>
              <w:widowControl/>
              <w:spacing w:before="0" w:after="0"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 xml:space="preserve">Цена Товара без скидки, </w:t>
            </w:r>
            <w:r>
              <w:rPr>
                <w:rFonts w:eastAsia="Calibri"/>
                <w:kern w:val="0"/>
                <w:lang w:val="ru-RU" w:eastAsia="en-US" w:bidi="ar-SA"/>
              </w:rPr>
              <w:t>руб.</w:t>
            </w:r>
          </w:p>
        </w:tc>
        <w:tc>
          <w:tcPr>
            <w:tcW w:w="2016" w:type="dxa"/>
            <w:tcBorders/>
          </w:tcPr>
          <w:p>
            <w:pPr>
              <w:pStyle w:val="ConsPlusNonformat"/>
              <w:widowControl/>
              <w:spacing w:before="0" w:after="0"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>Окончательная цена со скидкой, руб.</w:t>
            </w:r>
          </w:p>
        </w:tc>
      </w:tr>
      <w:tr>
        <w:trPr>
          <w:trHeight w:val="445" w:hRule="atLeast"/>
        </w:trPr>
        <w:tc>
          <w:tcPr>
            <w:tcW w:w="890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1</w:t>
            </w:r>
          </w:p>
        </w:tc>
        <w:tc>
          <w:tcPr>
            <w:tcW w:w="5215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both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Золотое кольцо, артикул 0000, размер 17, вес 3,51 грамма, проба золота 585,вставки фианиты.</w:t>
            </w:r>
          </w:p>
        </w:tc>
        <w:tc>
          <w:tcPr>
            <w:tcW w:w="1449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both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</w:r>
          </w:p>
        </w:tc>
        <w:tc>
          <w:tcPr>
            <w:tcW w:w="2016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12222</w:t>
            </w:r>
          </w:p>
        </w:tc>
      </w:tr>
      <w:tr>
        <w:trPr>
          <w:trHeight w:val="445" w:hRule="atLeast"/>
        </w:trPr>
        <w:tc>
          <w:tcPr>
            <w:tcW w:w="890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2</w:t>
            </w:r>
          </w:p>
        </w:tc>
        <w:tc>
          <w:tcPr>
            <w:tcW w:w="5215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both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Кольцо, артикул 000, размер 17,5, вес 27,13 грамм, проба золота 585,вставки фианиты.</w:t>
            </w:r>
          </w:p>
        </w:tc>
        <w:tc>
          <w:tcPr>
            <w:tcW w:w="1449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both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</w:r>
          </w:p>
        </w:tc>
        <w:tc>
          <w:tcPr>
            <w:tcW w:w="2016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95555</w:t>
            </w:r>
          </w:p>
        </w:tc>
      </w:tr>
      <w:tr>
        <w:trPr>
          <w:trHeight w:val="445" w:hRule="atLeast"/>
        </w:trPr>
        <w:tc>
          <w:tcPr>
            <w:tcW w:w="6105" w:type="dxa"/>
            <w:gridSpan w:val="2"/>
            <w:tcBorders/>
          </w:tcPr>
          <w:p>
            <w:pPr>
              <w:pStyle w:val="ConsPlusNonformat"/>
              <w:widowControl/>
              <w:spacing w:before="0" w:after="0"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>Итого</w:t>
            </w:r>
          </w:p>
        </w:tc>
        <w:tc>
          <w:tcPr>
            <w:tcW w:w="1449" w:type="dxa"/>
            <w:tcBorders/>
          </w:tcPr>
          <w:p>
            <w:pPr>
              <w:pStyle w:val="ConsPlusNonformat"/>
              <w:widowControl/>
              <w:spacing w:before="0" w:after="0"/>
              <w:jc w:val="center"/>
              <w:rPr>
                <w:rFonts w:eastAsia="Calibri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122500</w:t>
            </w:r>
          </w:p>
        </w:tc>
        <w:tc>
          <w:tcPr>
            <w:tcW w:w="2016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 xml:space="preserve">107777 </w:t>
            </w:r>
          </w:p>
        </w:tc>
      </w:tr>
    </w:tbl>
    <w:p>
      <w:pPr>
        <w:pStyle w:val="Normal"/>
        <w:ind w:firstLine="540"/>
        <w:jc w:val="both"/>
        <w:rPr>
          <w:color w:val="000000"/>
          <w:spacing w:val="5"/>
          <w:sz w:val="22"/>
          <w:szCs w:val="22"/>
        </w:rPr>
      </w:pPr>
      <w:r>
        <w:rPr>
          <w:color w:val="000000"/>
          <w:spacing w:val="5"/>
          <w:sz w:val="22"/>
          <w:szCs w:val="22"/>
        </w:rPr>
      </w:r>
    </w:p>
    <w:p>
      <w:pPr>
        <w:pStyle w:val="Normal"/>
        <w:ind w:firstLine="540"/>
        <w:jc w:val="both"/>
        <w:rPr>
          <w:color w:val="000000"/>
          <w:spacing w:val="5"/>
          <w:sz w:val="22"/>
          <w:szCs w:val="22"/>
        </w:rPr>
      </w:pPr>
      <w:r>
        <w:rPr>
          <w:color w:val="000000"/>
          <w:spacing w:val="5"/>
          <w:sz w:val="22"/>
          <w:szCs w:val="22"/>
        </w:rPr>
      </w:r>
    </w:p>
    <w:p>
      <w:pPr>
        <w:pStyle w:val="Normal"/>
        <w:ind w:firstLine="540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«Покупатель» после осмотра Товара претензий по комплектности, качеству Товара и срокам передачи Товара не имеет.</w:t>
      </w:r>
    </w:p>
    <w:p>
      <w:pPr>
        <w:pStyle w:val="Normal"/>
        <w:ind w:firstLine="540"/>
        <w:jc w:val="both"/>
        <w:rPr>
          <w:color w:val="000000"/>
          <w:spacing w:val="5"/>
          <w:sz w:val="22"/>
          <w:szCs w:val="22"/>
        </w:rPr>
      </w:pPr>
      <w:r>
        <w:rPr>
          <w:color w:val="000000"/>
          <w:spacing w:val="5"/>
          <w:sz w:val="22"/>
          <w:szCs w:val="22"/>
        </w:rPr>
      </w:r>
    </w:p>
    <w:p>
      <w:pPr>
        <w:pStyle w:val="Normal"/>
        <w:ind w:firstLine="540"/>
        <w:jc w:val="both"/>
        <w:rPr>
          <w:color w:val="000000"/>
          <w:spacing w:val="5"/>
          <w:sz w:val="22"/>
          <w:szCs w:val="22"/>
        </w:rPr>
      </w:pPr>
      <w:r>
        <w:rPr>
          <w:color w:val="000000"/>
          <w:spacing w:val="5"/>
          <w:sz w:val="22"/>
          <w:szCs w:val="22"/>
        </w:rPr>
      </w:r>
    </w:p>
    <w:p>
      <w:pPr>
        <w:pStyle w:val="Normal"/>
        <w:ind w:firstLine="284"/>
        <w:jc w:val="both"/>
        <w:rPr>
          <w:b/>
          <w:b/>
          <w:bCs/>
          <w:color w:val="000000"/>
          <w:spacing w:val="5"/>
          <w:sz w:val="22"/>
          <w:szCs w:val="22"/>
        </w:rPr>
      </w:pPr>
      <w:r>
        <w:rPr>
          <w:b/>
          <w:color w:val="000000"/>
          <w:spacing w:val="5"/>
          <w:sz w:val="22"/>
          <w:szCs w:val="22"/>
        </w:rPr>
        <w:t>Товар передал</w:t>
      </w:r>
      <w:r>
        <w:rPr>
          <w:b/>
          <w:bCs/>
          <w:color w:val="000000"/>
          <w:spacing w:val="5"/>
          <w:sz w:val="22"/>
          <w:szCs w:val="22"/>
        </w:rPr>
        <w:t>:</w:t>
      </w:r>
    </w:p>
    <w:p>
      <w:pPr>
        <w:pStyle w:val="Normal"/>
        <w:shd w:val="clear" w:color="auto" w:fill="FFFFFF"/>
        <w:spacing w:before="226" w:after="0"/>
        <w:ind w:right="180" w:firstLine="317"/>
        <w:jc w:val="both"/>
        <w:rPr>
          <w:color w:val="000000"/>
          <w:spacing w:val="7"/>
          <w:sz w:val="22"/>
          <w:szCs w:val="22"/>
        </w:rPr>
      </w:pPr>
      <w:r>
        <w:rPr>
          <w:color w:val="000000"/>
          <w:spacing w:val="-6"/>
          <w:sz w:val="22"/>
          <w:szCs w:val="22"/>
        </w:rPr>
        <w:t>Продавец:</w:t>
      </w:r>
      <w:r>
        <w:rPr>
          <w:color w:val="000000"/>
          <w:spacing w:val="7"/>
          <w:sz w:val="22"/>
          <w:szCs w:val="22"/>
        </w:rPr>
        <w:t xml:space="preserve">                                            _______________ / __________________________/</w:t>
      </w:r>
    </w:p>
    <w:p>
      <w:pPr>
        <w:pStyle w:val="Normal"/>
        <w:ind w:firstLine="540"/>
        <w:jc w:val="center"/>
        <w:rPr>
          <w:color w:val="000000"/>
          <w:spacing w:val="-6"/>
          <w:sz w:val="16"/>
          <w:szCs w:val="16"/>
        </w:rPr>
      </w:pPr>
      <w:r>
        <w:rPr>
          <w:color w:val="000000"/>
          <w:spacing w:val="-6"/>
          <w:sz w:val="20"/>
          <w:szCs w:val="20"/>
        </w:rPr>
        <w:t xml:space="preserve">                                                                         </w:t>
      </w:r>
      <w:r>
        <w:rPr>
          <w:rFonts w:eastAsia="Lucida Sans Unicode" w:cs="Times New Roman"/>
          <w:color w:val="000000"/>
          <w:spacing w:val="-6"/>
          <w:kern w:val="2"/>
          <w:sz w:val="22"/>
          <w:szCs w:val="22"/>
          <w:lang w:eastAsia="ar-SA"/>
        </w:rPr>
        <w:t xml:space="preserve">   </w:t>
      </w:r>
      <w:r>
        <w:rPr>
          <w:rFonts w:eastAsia="Lucida Sans Unicode" w:cs="Times New Roman"/>
          <w:color w:val="000000"/>
          <w:spacing w:val="-6"/>
          <w:kern w:val="2"/>
          <w:sz w:val="22"/>
          <w:szCs w:val="22"/>
          <w:lang w:eastAsia="ar-SA"/>
        </w:rPr>
        <w:t>подпись                           Ф.И.О. сотрудника</w:t>
      </w:r>
    </w:p>
    <w:p>
      <w:pPr>
        <w:pStyle w:val="Normal"/>
        <w:shd w:val="clear" w:color="auto" w:fill="FFFFFF"/>
        <w:spacing w:before="226" w:after="0"/>
        <w:ind w:right="180" w:firstLine="317"/>
        <w:jc w:val="right"/>
        <w:rPr>
          <w:rFonts w:ascii="Times New Roman" w:hAnsi="Times New Roman" w:eastAsia="Lucida Sans Unicode" w:cs="Times New Roman"/>
          <w:color w:val="000000"/>
          <w:spacing w:val="-6"/>
          <w:kern w:val="2"/>
          <w:sz w:val="22"/>
          <w:szCs w:val="22"/>
          <w:lang w:eastAsia="ar-SA"/>
        </w:rPr>
      </w:pPr>
      <w:r>
        <w:rPr>
          <w:rFonts w:eastAsia="Lucida Sans Unicode" w:cs="Times New Roman"/>
          <w:color w:val="000000"/>
          <w:spacing w:val="-6"/>
          <w:kern w:val="2"/>
          <w:sz w:val="22"/>
          <w:szCs w:val="22"/>
          <w:lang w:eastAsia="ar-SA"/>
        </w:rPr>
      </w:r>
    </w:p>
    <w:p>
      <w:pPr>
        <w:pStyle w:val="Normal"/>
        <w:shd w:val="clear" w:color="auto" w:fill="FFFFFF"/>
        <w:spacing w:before="226" w:after="0"/>
        <w:ind w:right="180" w:firstLine="317"/>
        <w:jc w:val="right"/>
        <w:rPr>
          <w:color w:val="000000"/>
          <w:spacing w:val="7"/>
          <w:sz w:val="22"/>
          <w:szCs w:val="22"/>
        </w:rPr>
      </w:pPr>
      <w:r>
        <w:rPr>
          <w:color w:val="000000"/>
          <w:spacing w:val="7"/>
          <w:sz w:val="22"/>
          <w:szCs w:val="22"/>
        </w:rPr>
      </w:r>
    </w:p>
    <w:p>
      <w:pPr>
        <w:pStyle w:val="Normal"/>
        <w:ind w:firstLine="284"/>
        <w:jc w:val="both"/>
        <w:rPr>
          <w:b/>
          <w:b/>
          <w:color w:val="000000"/>
          <w:spacing w:val="-6"/>
          <w:sz w:val="22"/>
          <w:szCs w:val="22"/>
        </w:rPr>
      </w:pPr>
      <w:r>
        <w:rPr>
          <w:b/>
          <w:color w:val="000000"/>
          <w:spacing w:val="-6"/>
          <w:sz w:val="22"/>
          <w:szCs w:val="22"/>
        </w:rPr>
        <w:t>Товар принял:</w:t>
      </w:r>
    </w:p>
    <w:p>
      <w:pPr>
        <w:pStyle w:val="Normal"/>
        <w:ind w:firstLine="540"/>
        <w:jc w:val="both"/>
        <w:rPr>
          <w:color w:val="000000"/>
          <w:spacing w:val="-6"/>
          <w:sz w:val="22"/>
          <w:szCs w:val="22"/>
        </w:rPr>
      </w:pPr>
      <w:r>
        <w:rPr>
          <w:color w:val="000000"/>
          <w:spacing w:val="-6"/>
          <w:sz w:val="22"/>
          <w:szCs w:val="22"/>
        </w:rPr>
      </w:r>
    </w:p>
    <w:p>
      <w:pPr>
        <w:pStyle w:val="Normal"/>
        <w:ind w:firstLine="284"/>
        <w:jc w:val="both"/>
        <w:rPr>
          <w:color w:val="000000"/>
          <w:spacing w:val="-6"/>
          <w:sz w:val="22"/>
          <w:szCs w:val="22"/>
        </w:rPr>
      </w:pPr>
      <w:r>
        <w:rPr>
          <w:color w:val="000000"/>
          <w:spacing w:val="-6"/>
          <w:sz w:val="22"/>
          <w:szCs w:val="22"/>
        </w:rPr>
        <w:t>Покупатель:                              __________________ / _______________________________ /</w:t>
      </w:r>
    </w:p>
    <w:p>
      <w:pPr>
        <w:pStyle w:val="Normal"/>
        <w:ind w:firstLine="540"/>
        <w:jc w:val="center"/>
        <w:rPr>
          <w:color w:val="000000"/>
          <w:spacing w:val="-6"/>
          <w:sz w:val="22"/>
          <w:szCs w:val="22"/>
        </w:rPr>
      </w:pPr>
      <w:r>
        <w:rPr>
          <w:color w:val="000000"/>
          <w:spacing w:val="-6"/>
          <w:sz w:val="20"/>
          <w:szCs w:val="20"/>
        </w:rPr>
        <w:t xml:space="preserve">                                       </w:t>
      </w:r>
      <w:r>
        <w:rPr>
          <w:color w:val="000000"/>
          <w:spacing w:val="-6"/>
          <w:sz w:val="20"/>
          <w:szCs w:val="20"/>
        </w:rPr>
        <w:t>подпись                                                      Ф.И.О</w:t>
      </w:r>
      <w:r>
        <w:rPr>
          <w:color w:val="000000"/>
          <w:spacing w:val="-6"/>
          <w:sz w:val="22"/>
          <w:szCs w:val="22"/>
        </w:rPr>
        <w:t>.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35b34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Lucida Sans Unicode" w:cs="Times New Roman"/>
      <w:color w:val="auto"/>
      <w:kern w:val="2"/>
      <w:sz w:val="24"/>
      <w:szCs w:val="24"/>
      <w:lang w:eastAsia="ar-SA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ConsPlusNonformat" w:customStyle="1">
    <w:name w:val="ConsPlusNonformat"/>
    <w:qFormat/>
    <w:rsid w:val="00835b34"/>
    <w:pPr>
      <w:widowControl/>
      <w:bidi w:val="0"/>
      <w:spacing w:lineRule="auto" w:line="240" w:before="0" w:after="0"/>
      <w:jc w:val="left"/>
    </w:pPr>
    <w:rPr>
      <w:rFonts w:ascii="Courier New" w:hAnsi="Courier New" w:cs="Courier New" w:eastAsia="Calibri" w:eastAsiaTheme="minorHAnsi"/>
      <w:color w:val="auto"/>
      <w:kern w:val="0"/>
      <w:sz w:val="20"/>
      <w:szCs w:val="20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35b3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LibreOffice/7.3.5.2$Windows_X86_64 LibreOffice_project/184fe81b8c8c30d8b5082578aee2fed2ea847c01</Application>
  <AppVersion>15.0000</AppVersion>
  <Pages>1</Pages>
  <Words>147</Words>
  <Characters>1010</Characters>
  <CharactersWithSpaces>1473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2017-11-14T08:22:00Z</dcterms:created>
  <dc:creator>User</dc:creator>
  <dc:description/>
  <dc:language>ru-RU</dc:language>
  <cp:lastModifiedBy/>
  <dcterms:modified xsi:type="dcterms:W3CDTF">2026-11-06T11:37:06Z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